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A8F8" w14:textId="77777777" w:rsidR="00196C89" w:rsidRPr="00937485" w:rsidRDefault="00196C89" w:rsidP="00196C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187851" w14:textId="2C3D137B" w:rsidR="00465804" w:rsidRPr="00465804" w:rsidRDefault="00465804" w:rsidP="00BC0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1D60C4AC" w14:textId="6C283AD2" w:rsidR="00C558BE" w:rsidRDefault="00465804" w:rsidP="00BC0F73">
      <w:pPr>
        <w:tabs>
          <w:tab w:val="left" w:pos="402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65804">
        <w:rPr>
          <w:rFonts w:ascii="Times New Roman" w:hAnsi="Times New Roman" w:cs="Times New Roman"/>
          <w:sz w:val="24"/>
          <w:szCs w:val="24"/>
        </w:rPr>
        <w:t xml:space="preserve"> </w:t>
      </w:r>
      <w:r w:rsidR="00CB7D21">
        <w:rPr>
          <w:rFonts w:ascii="Times New Roman" w:hAnsi="Times New Roman" w:cs="Times New Roman"/>
          <w:sz w:val="24"/>
          <w:szCs w:val="24"/>
        </w:rPr>
        <w:t>П</w:t>
      </w:r>
      <w:r w:rsidRPr="00465804">
        <w:rPr>
          <w:rFonts w:ascii="Times New Roman" w:hAnsi="Times New Roman" w:cs="Times New Roman"/>
          <w:sz w:val="24"/>
          <w:szCs w:val="24"/>
        </w:rPr>
        <w:t>ояснение по заполнению Отчёта о деятельности члена Ассоциации в 20</w:t>
      </w:r>
      <w:r w:rsidR="003A6AB8">
        <w:rPr>
          <w:rFonts w:ascii="Times New Roman" w:hAnsi="Times New Roman" w:cs="Times New Roman"/>
          <w:sz w:val="24"/>
          <w:szCs w:val="24"/>
        </w:rPr>
        <w:t>20</w:t>
      </w:r>
      <w:r w:rsidRPr="0046580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B3A64F7" w14:textId="77777777" w:rsidR="00BC0F73" w:rsidRDefault="00BC0F73" w:rsidP="00BC0F73">
      <w:pPr>
        <w:tabs>
          <w:tab w:val="left" w:pos="402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07EA2397" w14:textId="22449CB4" w:rsidR="00E86648" w:rsidRPr="00CB7D21" w:rsidRDefault="00CB7D21" w:rsidP="00CB7D21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634E" w:rsidRPr="00CB7D21">
        <w:rPr>
          <w:rFonts w:ascii="Times New Roman" w:hAnsi="Times New Roman" w:cs="Times New Roman"/>
          <w:sz w:val="24"/>
          <w:szCs w:val="24"/>
        </w:rPr>
        <w:t xml:space="preserve">Колонку № </w:t>
      </w:r>
      <w:r w:rsidR="006C634E" w:rsidRPr="00CB7D2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634E" w:rsidRPr="00CB7D21">
        <w:rPr>
          <w:rFonts w:ascii="Times New Roman" w:hAnsi="Times New Roman" w:cs="Times New Roman"/>
          <w:sz w:val="24"/>
          <w:szCs w:val="24"/>
        </w:rPr>
        <w:t xml:space="preserve"> </w:t>
      </w:r>
      <w:r w:rsidR="00BC0F73" w:rsidRPr="00CB7D21">
        <w:rPr>
          <w:rFonts w:ascii="Times New Roman" w:hAnsi="Times New Roman" w:cs="Times New Roman"/>
          <w:sz w:val="24"/>
          <w:szCs w:val="24"/>
        </w:rPr>
        <w:t>-</w:t>
      </w:r>
      <w:r w:rsidR="006C634E" w:rsidRPr="00CB7D21">
        <w:rPr>
          <w:rFonts w:ascii="Times New Roman" w:hAnsi="Times New Roman" w:cs="Times New Roman"/>
          <w:sz w:val="24"/>
          <w:szCs w:val="24"/>
        </w:rPr>
        <w:t xml:space="preserve"> «Основные виды проектной </w:t>
      </w:r>
      <w:r w:rsidR="00BC0F73" w:rsidRPr="00CB7D21">
        <w:rPr>
          <w:rFonts w:ascii="Times New Roman" w:hAnsi="Times New Roman" w:cs="Times New Roman"/>
          <w:sz w:val="24"/>
          <w:szCs w:val="24"/>
        </w:rPr>
        <w:t>деятельности» заполнять</w:t>
      </w:r>
      <w:r w:rsidR="006C634E" w:rsidRPr="00CB7D21">
        <w:rPr>
          <w:rFonts w:ascii="Times New Roman" w:hAnsi="Times New Roman" w:cs="Times New Roman"/>
          <w:sz w:val="24"/>
          <w:szCs w:val="24"/>
        </w:rPr>
        <w:t xml:space="preserve"> цифрами (1.1; 1.2 ;6.3) </w:t>
      </w:r>
      <w:r w:rsidR="00BC0F73" w:rsidRPr="00CB7D21">
        <w:rPr>
          <w:rFonts w:ascii="Times New Roman" w:hAnsi="Times New Roman" w:cs="Times New Roman"/>
          <w:sz w:val="24"/>
          <w:szCs w:val="24"/>
        </w:rPr>
        <w:t>- номера видов проектной деятельности, которые можно взять из Таблицы видов проектной деятельности</w:t>
      </w:r>
      <w:r w:rsidR="00E86648" w:rsidRPr="00CB7D21">
        <w:rPr>
          <w:rFonts w:ascii="Times New Roman" w:hAnsi="Times New Roman" w:cs="Times New Roman"/>
          <w:sz w:val="24"/>
          <w:szCs w:val="24"/>
        </w:rPr>
        <w:t xml:space="preserve">, находящейся в </w:t>
      </w:r>
      <w:r w:rsidR="00BC0F73" w:rsidRPr="00CB7D21">
        <w:rPr>
          <w:rFonts w:ascii="Times New Roman" w:hAnsi="Times New Roman" w:cs="Times New Roman"/>
          <w:sz w:val="24"/>
          <w:szCs w:val="24"/>
        </w:rPr>
        <w:t>приложение</w:t>
      </w:r>
      <w:r w:rsidR="00E86648" w:rsidRPr="00CB7D21">
        <w:rPr>
          <w:rFonts w:ascii="Times New Roman" w:hAnsi="Times New Roman" w:cs="Times New Roman"/>
          <w:sz w:val="24"/>
          <w:szCs w:val="24"/>
        </w:rPr>
        <w:t>(</w:t>
      </w:r>
      <w:r w:rsidR="008944A9" w:rsidRPr="00CB7D21">
        <w:rPr>
          <w:rFonts w:ascii="Times New Roman" w:hAnsi="Times New Roman" w:cs="Times New Roman"/>
          <w:sz w:val="24"/>
          <w:szCs w:val="24"/>
        </w:rPr>
        <w:t>скан</w:t>
      </w:r>
      <w:r w:rsidR="00E86648" w:rsidRPr="00CB7D21">
        <w:rPr>
          <w:rFonts w:ascii="Times New Roman" w:hAnsi="Times New Roman" w:cs="Times New Roman"/>
          <w:sz w:val="24"/>
          <w:szCs w:val="24"/>
        </w:rPr>
        <w:t>)</w:t>
      </w:r>
      <w:r w:rsidR="008944A9" w:rsidRPr="00CB7D21">
        <w:rPr>
          <w:rFonts w:ascii="Times New Roman" w:hAnsi="Times New Roman" w:cs="Times New Roman"/>
          <w:sz w:val="24"/>
          <w:szCs w:val="24"/>
        </w:rPr>
        <w:t xml:space="preserve"> </w:t>
      </w:r>
      <w:r w:rsidR="00BC0F73" w:rsidRPr="00CB7D21">
        <w:rPr>
          <w:rFonts w:ascii="Times New Roman" w:hAnsi="Times New Roman" w:cs="Times New Roman"/>
          <w:sz w:val="24"/>
          <w:szCs w:val="24"/>
        </w:rPr>
        <w:t>№ 2 в рассылке и объявлении на сайте Ассоциации.</w:t>
      </w:r>
      <w:r w:rsidR="00E86648" w:rsidRPr="00CB7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3A353" w14:textId="5720EB3C" w:rsidR="006C634E" w:rsidRPr="00CB7D21" w:rsidRDefault="00E86648" w:rsidP="00CB7D21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21">
        <w:rPr>
          <w:rFonts w:ascii="Times New Roman" w:hAnsi="Times New Roman" w:cs="Times New Roman"/>
          <w:sz w:val="24"/>
          <w:szCs w:val="24"/>
        </w:rPr>
        <w:t>Определение основных видов проектной деятельности производится в соответствии с возможностями и опытом проектирования члена Ассоциации.</w:t>
      </w:r>
    </w:p>
    <w:p w14:paraId="0141531B" w14:textId="1DDE953A" w:rsidR="008944A9" w:rsidRPr="00CB7D21" w:rsidRDefault="00CB7D21" w:rsidP="00CB7D21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44A9" w:rsidRPr="00CB7D21">
        <w:rPr>
          <w:rFonts w:ascii="Times New Roman" w:hAnsi="Times New Roman" w:cs="Times New Roman"/>
          <w:sz w:val="24"/>
          <w:szCs w:val="24"/>
        </w:rPr>
        <w:t>К Отчету каких-либо приложений и копий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732">
        <w:rPr>
          <w:rFonts w:ascii="Times New Roman" w:hAnsi="Times New Roman" w:cs="Times New Roman"/>
          <w:sz w:val="24"/>
          <w:szCs w:val="24"/>
        </w:rPr>
        <w:t xml:space="preserve">просьба </w:t>
      </w:r>
      <w:r w:rsidR="008944A9" w:rsidRPr="00CB7D21">
        <w:rPr>
          <w:rFonts w:ascii="Times New Roman" w:hAnsi="Times New Roman" w:cs="Times New Roman"/>
          <w:sz w:val="24"/>
          <w:szCs w:val="24"/>
        </w:rPr>
        <w:t xml:space="preserve">не </w:t>
      </w:r>
      <w:r w:rsidR="008276B0" w:rsidRPr="00CB7D21">
        <w:rPr>
          <w:rFonts w:ascii="Times New Roman" w:hAnsi="Times New Roman" w:cs="Times New Roman"/>
          <w:sz w:val="24"/>
          <w:szCs w:val="24"/>
        </w:rPr>
        <w:t>прилагать</w:t>
      </w:r>
      <w:r w:rsidR="008944A9" w:rsidRPr="00CB7D21">
        <w:rPr>
          <w:rFonts w:ascii="Times New Roman" w:hAnsi="Times New Roman" w:cs="Times New Roman"/>
          <w:sz w:val="24"/>
          <w:szCs w:val="24"/>
        </w:rPr>
        <w:t>.</w:t>
      </w:r>
    </w:p>
    <w:p w14:paraId="3DF39EC1" w14:textId="787F462F" w:rsidR="00E86648" w:rsidRPr="00CB7D21" w:rsidRDefault="00CB7D21" w:rsidP="00CB7D21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Просьба, </w:t>
      </w:r>
      <w:r w:rsidR="00E86648" w:rsidRPr="00CB7D21">
        <w:rPr>
          <w:rFonts w:ascii="Times New Roman" w:hAnsi="Times New Roman" w:cs="Times New Roman"/>
          <w:sz w:val="24"/>
          <w:szCs w:val="24"/>
        </w:rPr>
        <w:t xml:space="preserve">Отчет представлять </w:t>
      </w:r>
      <w:r w:rsidR="00E86648" w:rsidRPr="00CB7D21">
        <w:rPr>
          <w:rFonts w:ascii="Times New Roman" w:hAnsi="Times New Roman" w:cs="Times New Roman"/>
          <w:b/>
          <w:bCs/>
          <w:sz w:val="24"/>
          <w:szCs w:val="24"/>
        </w:rPr>
        <w:t>только</w:t>
      </w:r>
      <w:r w:rsidR="00E86648" w:rsidRPr="00CB7D21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676B17" w:rsidRPr="00CB7D21">
        <w:rPr>
          <w:rFonts w:ascii="Times New Roman" w:hAnsi="Times New Roman" w:cs="Times New Roman"/>
          <w:sz w:val="24"/>
          <w:szCs w:val="24"/>
        </w:rPr>
        <w:t xml:space="preserve"> таблицей </w:t>
      </w:r>
      <w:r w:rsidR="00676B17" w:rsidRPr="00CB7D2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676B17" w:rsidRPr="00CB7D21">
        <w:rPr>
          <w:rFonts w:ascii="Times New Roman" w:hAnsi="Times New Roman" w:cs="Times New Roman"/>
          <w:sz w:val="24"/>
          <w:szCs w:val="24"/>
        </w:rPr>
        <w:t xml:space="preserve"> на эл. почту: </w:t>
      </w:r>
      <w:r w:rsidR="00676B17" w:rsidRPr="00CB7D21">
        <w:rPr>
          <w:rFonts w:ascii="Times New Roman" w:hAnsi="Times New Roman" w:cs="Times New Roman"/>
          <w:sz w:val="24"/>
          <w:szCs w:val="24"/>
          <w:lang w:val="en-US"/>
        </w:rPr>
        <w:t>odo</w:t>
      </w:r>
      <w:r w:rsidR="00676B17" w:rsidRPr="00CB7D21">
        <w:rPr>
          <w:rFonts w:ascii="Times New Roman" w:hAnsi="Times New Roman" w:cs="Times New Roman"/>
          <w:sz w:val="24"/>
          <w:szCs w:val="24"/>
        </w:rPr>
        <w:t>@</w:t>
      </w:r>
      <w:r w:rsidR="00676B17" w:rsidRPr="00CB7D21">
        <w:rPr>
          <w:rFonts w:ascii="Times New Roman" w:hAnsi="Times New Roman" w:cs="Times New Roman"/>
          <w:sz w:val="24"/>
          <w:szCs w:val="24"/>
          <w:lang w:val="en-US"/>
        </w:rPr>
        <w:t>sroprp</w:t>
      </w:r>
      <w:r w:rsidR="00676B17" w:rsidRPr="00CB7D21">
        <w:rPr>
          <w:rFonts w:ascii="Times New Roman" w:hAnsi="Times New Roman" w:cs="Times New Roman"/>
          <w:sz w:val="24"/>
          <w:szCs w:val="24"/>
        </w:rPr>
        <w:t>.</w:t>
      </w:r>
      <w:r w:rsidR="00676B17" w:rsidRPr="00CB7D2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10E2F4A" w14:textId="48392BF5" w:rsidR="00465804" w:rsidRDefault="00465804" w:rsidP="00CB7D21">
      <w:pPr>
        <w:tabs>
          <w:tab w:val="left" w:pos="402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465804" w:rsidSect="00196C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28B"/>
    <w:multiLevelType w:val="hybridMultilevel"/>
    <w:tmpl w:val="E7CC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162DC"/>
    <w:multiLevelType w:val="hybridMultilevel"/>
    <w:tmpl w:val="DB56ECBE"/>
    <w:lvl w:ilvl="0" w:tplc="04905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7F258EC"/>
    <w:multiLevelType w:val="hybridMultilevel"/>
    <w:tmpl w:val="0FCC6B88"/>
    <w:lvl w:ilvl="0" w:tplc="6AD84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89"/>
    <w:rsid w:val="00196C89"/>
    <w:rsid w:val="001B7EA4"/>
    <w:rsid w:val="003A6AB8"/>
    <w:rsid w:val="003D58F6"/>
    <w:rsid w:val="00457639"/>
    <w:rsid w:val="00465804"/>
    <w:rsid w:val="00571E52"/>
    <w:rsid w:val="005B46AF"/>
    <w:rsid w:val="00676B17"/>
    <w:rsid w:val="006C634E"/>
    <w:rsid w:val="008276B0"/>
    <w:rsid w:val="008944A9"/>
    <w:rsid w:val="008B6732"/>
    <w:rsid w:val="00BC0F73"/>
    <w:rsid w:val="00C558BE"/>
    <w:rsid w:val="00CB7D21"/>
    <w:rsid w:val="00E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7FC3"/>
  <w15:chartTrackingRefBased/>
  <w15:docId w15:val="{6AFEE7EC-59E5-48E6-ACB9-037D8F10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C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2020-03-12T07:27:00Z</dcterms:created>
  <dcterms:modified xsi:type="dcterms:W3CDTF">2021-01-25T11:26:00Z</dcterms:modified>
</cp:coreProperties>
</file>